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4A" w:rsidRPr="007670DE" w:rsidRDefault="00D57B66" w:rsidP="00E87F2E">
      <w:pPr>
        <w:pStyle w:val="Titre"/>
        <w:tabs>
          <w:tab w:val="left" w:pos="4820"/>
        </w:tabs>
        <w:rPr>
          <w:rFonts w:ascii="Tahoma" w:hAnsi="Tahoma" w:cs="Tahoma"/>
          <w:sz w:val="28"/>
          <w:szCs w:val="28"/>
          <w:lang w:val="fr-CH"/>
        </w:rPr>
      </w:pPr>
      <w:r w:rsidRPr="007670DE">
        <w:rPr>
          <w:rFonts w:ascii="Tahoma" w:hAnsi="Tahoma" w:cs="Tahoma"/>
          <w:sz w:val="28"/>
          <w:szCs w:val="28"/>
          <w:lang w:val="fr-CH"/>
        </w:rPr>
        <w:t>Directives et renseignements concernant</w:t>
      </w:r>
    </w:p>
    <w:p w:rsidR="00BE0463" w:rsidRPr="007670DE" w:rsidRDefault="00D57B66" w:rsidP="00E87F2E">
      <w:pPr>
        <w:pStyle w:val="Titre"/>
        <w:tabs>
          <w:tab w:val="left" w:pos="4820"/>
        </w:tabs>
        <w:rPr>
          <w:rFonts w:ascii="Tahoma" w:hAnsi="Tahoma" w:cs="Tahoma"/>
          <w:sz w:val="28"/>
          <w:szCs w:val="28"/>
          <w:lang w:val="fr-CH"/>
        </w:rPr>
      </w:pPr>
      <w:proofErr w:type="gramStart"/>
      <w:r w:rsidRPr="007670DE">
        <w:rPr>
          <w:rFonts w:ascii="Tahoma" w:hAnsi="Tahoma" w:cs="Tahoma"/>
          <w:sz w:val="28"/>
          <w:szCs w:val="28"/>
          <w:lang w:val="fr-CH"/>
        </w:rPr>
        <w:t>les</w:t>
      </w:r>
      <w:proofErr w:type="gramEnd"/>
      <w:r w:rsidRPr="007670DE">
        <w:rPr>
          <w:rFonts w:ascii="Tahoma" w:hAnsi="Tahoma" w:cs="Tahoma"/>
          <w:sz w:val="28"/>
          <w:szCs w:val="28"/>
          <w:lang w:val="fr-CH"/>
        </w:rPr>
        <w:t xml:space="preserve"> camps du cer</w:t>
      </w:r>
      <w:r w:rsidR="00AC3E75">
        <w:rPr>
          <w:rFonts w:ascii="Tahoma" w:hAnsi="Tahoma" w:cs="Tahoma"/>
          <w:sz w:val="28"/>
          <w:szCs w:val="28"/>
          <w:lang w:val="fr-CH"/>
        </w:rPr>
        <w:t>cle de la voile d’Estavayer-le-L</w:t>
      </w:r>
      <w:r w:rsidRPr="007670DE">
        <w:rPr>
          <w:rFonts w:ascii="Tahoma" w:hAnsi="Tahoma" w:cs="Tahoma"/>
          <w:sz w:val="28"/>
          <w:szCs w:val="28"/>
          <w:lang w:val="fr-CH"/>
        </w:rPr>
        <w:t>ac</w:t>
      </w:r>
    </w:p>
    <w:p w:rsidR="000B169B" w:rsidRPr="007670DE" w:rsidRDefault="000B169B" w:rsidP="00E87F2E">
      <w:pPr>
        <w:tabs>
          <w:tab w:val="left" w:pos="4820"/>
          <w:tab w:val="left" w:pos="4962"/>
        </w:tabs>
        <w:spacing w:line="276" w:lineRule="auto"/>
        <w:rPr>
          <w:rFonts w:ascii="Tahoma" w:hAnsi="Tahoma" w:cs="Tahoma"/>
          <w:sz w:val="28"/>
          <w:szCs w:val="28"/>
          <w:lang w:val="fr-CH"/>
        </w:rPr>
      </w:pPr>
    </w:p>
    <w:p w:rsidR="00D90E4A" w:rsidRPr="00EA5E4D" w:rsidRDefault="00AC7E36" w:rsidP="00CA098A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0"/>
          <w:lang w:val="fr-CH"/>
        </w:rPr>
      </w:pPr>
      <w:r w:rsidRPr="00EA5E4D">
        <w:rPr>
          <w:rFonts w:ascii="Tahoma" w:hAnsi="Tahoma" w:cs="Tahoma"/>
          <w:b/>
          <w:sz w:val="20"/>
          <w:lang w:val="fr-CH"/>
        </w:rPr>
        <w:t>GILET DE SAU</w:t>
      </w:r>
      <w:r w:rsidR="00BE0463" w:rsidRPr="00EA5E4D">
        <w:rPr>
          <w:rFonts w:ascii="Tahoma" w:hAnsi="Tahoma" w:cs="Tahoma"/>
          <w:b/>
          <w:sz w:val="20"/>
          <w:lang w:val="fr-CH"/>
        </w:rPr>
        <w:t>VETAGE</w:t>
      </w:r>
    </w:p>
    <w:p w:rsidR="00BE0463" w:rsidRPr="00EA5E4D" w:rsidRDefault="00AC7E36" w:rsidP="00CA0E8F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  <w:r w:rsidRPr="00EA5E4D">
        <w:rPr>
          <w:rFonts w:ascii="Tahoma" w:hAnsi="Tahoma" w:cs="Tahoma"/>
          <w:sz w:val="20"/>
          <w:lang w:val="fr-CH"/>
        </w:rPr>
        <w:t xml:space="preserve">Le port du gilet de sauvetage est obligatoire durant les navigations. Chaque participant est responsable de son gilet de sauvetage et devra le rendre </w:t>
      </w:r>
      <w:r w:rsidRPr="00EA5E4D">
        <w:rPr>
          <w:rFonts w:ascii="Tahoma" w:hAnsi="Tahoma" w:cs="Tahoma"/>
          <w:sz w:val="20"/>
          <w:u w:val="single"/>
          <w:lang w:val="fr-CH"/>
        </w:rPr>
        <w:t>propre</w:t>
      </w:r>
      <w:r w:rsidRPr="00EA5E4D">
        <w:rPr>
          <w:rFonts w:ascii="Tahoma" w:hAnsi="Tahoma" w:cs="Tahoma"/>
          <w:sz w:val="20"/>
          <w:lang w:val="fr-CH"/>
        </w:rPr>
        <w:t xml:space="preserve"> et </w:t>
      </w:r>
      <w:r w:rsidRPr="00EA5E4D">
        <w:rPr>
          <w:rFonts w:ascii="Tahoma" w:hAnsi="Tahoma" w:cs="Tahoma"/>
          <w:sz w:val="20"/>
          <w:u w:val="single"/>
          <w:lang w:val="fr-CH"/>
        </w:rPr>
        <w:t>en bon état</w:t>
      </w:r>
      <w:r w:rsidRPr="00EA5E4D">
        <w:rPr>
          <w:rFonts w:ascii="Tahoma" w:hAnsi="Tahoma" w:cs="Tahoma"/>
          <w:sz w:val="20"/>
          <w:lang w:val="fr-CH"/>
        </w:rPr>
        <w:t xml:space="preserve"> à la fin du camp.</w:t>
      </w:r>
    </w:p>
    <w:p w:rsidR="00AC7E36" w:rsidRPr="00EA5E4D" w:rsidRDefault="00AC7E36" w:rsidP="00CA0E8F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</w:p>
    <w:p w:rsidR="00BE0463" w:rsidRPr="00EA5E4D" w:rsidRDefault="00BE0463" w:rsidP="00CA0E8F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0"/>
          <w:lang w:val="fr-CH"/>
        </w:rPr>
      </w:pPr>
      <w:r w:rsidRPr="00EA5E4D">
        <w:rPr>
          <w:rFonts w:ascii="Tahoma" w:hAnsi="Tahoma" w:cs="Tahoma"/>
          <w:b/>
          <w:sz w:val="20"/>
          <w:lang w:val="fr-CH"/>
        </w:rPr>
        <w:t>PONCTUALITE</w:t>
      </w:r>
    </w:p>
    <w:p w:rsidR="00BE0463" w:rsidRPr="00EA5E4D" w:rsidRDefault="00AC7E36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  <w:r w:rsidRPr="00EA5E4D">
        <w:rPr>
          <w:rFonts w:ascii="Tahoma" w:hAnsi="Tahoma" w:cs="Tahoma"/>
          <w:sz w:val="20"/>
          <w:lang w:val="fr-CH"/>
        </w:rPr>
        <w:t>La ponctualité est exigée de tous les participants que ce soit aux repas, au moment de partir naviguer ou au moment du coucher.</w:t>
      </w:r>
    </w:p>
    <w:p w:rsidR="00AC7E36" w:rsidRPr="00EA5E4D" w:rsidRDefault="00AC7E36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</w:p>
    <w:p w:rsidR="00BE0463" w:rsidRPr="00EA5E4D" w:rsidRDefault="00BE0463" w:rsidP="00CA098A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0"/>
          <w:lang w:val="fr-CH"/>
        </w:rPr>
      </w:pPr>
      <w:r w:rsidRPr="00EA5E4D">
        <w:rPr>
          <w:rFonts w:ascii="Tahoma" w:hAnsi="Tahoma" w:cs="Tahoma"/>
          <w:b/>
          <w:sz w:val="20"/>
          <w:lang w:val="fr-CH"/>
        </w:rPr>
        <w:t>NAVIGATION</w:t>
      </w:r>
    </w:p>
    <w:p w:rsidR="00BE0463" w:rsidRPr="00EA5E4D" w:rsidRDefault="00AC7E36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  <w:r w:rsidRPr="00EA5E4D">
        <w:rPr>
          <w:rFonts w:ascii="Tahoma" w:hAnsi="Tahoma" w:cs="Tahoma"/>
          <w:sz w:val="20"/>
          <w:lang w:val="fr-CH"/>
        </w:rPr>
        <w:t>Chaque jour, les participants se conforment strictement au programme de navigation établi.</w:t>
      </w:r>
    </w:p>
    <w:p w:rsidR="00AC7E36" w:rsidRPr="00EA5E4D" w:rsidRDefault="00AC7E36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</w:p>
    <w:p w:rsidR="00BE0463" w:rsidRPr="00EA5E4D" w:rsidRDefault="00BE0463" w:rsidP="00CA098A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0"/>
          <w:lang w:val="fr-CH"/>
        </w:rPr>
      </w:pPr>
      <w:r w:rsidRPr="00EA5E4D">
        <w:rPr>
          <w:rFonts w:ascii="Tahoma" w:hAnsi="Tahoma" w:cs="Tahoma"/>
          <w:b/>
          <w:sz w:val="20"/>
          <w:lang w:val="fr-CH"/>
        </w:rPr>
        <w:t>ALCOOL ET FUMEE</w:t>
      </w:r>
    </w:p>
    <w:p w:rsidR="00BE0463" w:rsidRPr="00EA5E4D" w:rsidRDefault="00AC7E36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  <w:r w:rsidRPr="00EA5E4D">
        <w:rPr>
          <w:rFonts w:ascii="Tahoma" w:hAnsi="Tahoma" w:cs="Tahoma"/>
          <w:sz w:val="20"/>
          <w:lang w:val="fr-CH"/>
        </w:rPr>
        <w:t xml:space="preserve">L’alcool et la </w:t>
      </w:r>
      <w:r w:rsidR="00821EF8" w:rsidRPr="00EA5E4D">
        <w:rPr>
          <w:rFonts w:ascii="Tahoma" w:hAnsi="Tahoma" w:cs="Tahoma"/>
          <w:sz w:val="20"/>
          <w:lang w:val="fr-CH"/>
        </w:rPr>
        <w:t>fumé</w:t>
      </w:r>
      <w:r w:rsidRPr="00EA5E4D">
        <w:rPr>
          <w:rFonts w:ascii="Tahoma" w:hAnsi="Tahoma" w:cs="Tahoma"/>
          <w:sz w:val="20"/>
          <w:lang w:val="fr-CH"/>
        </w:rPr>
        <w:t xml:space="preserve">e </w:t>
      </w:r>
      <w:r w:rsidR="00821EF8" w:rsidRPr="00EA5E4D">
        <w:rPr>
          <w:rFonts w:ascii="Tahoma" w:hAnsi="Tahoma" w:cs="Tahoma"/>
          <w:sz w:val="20"/>
          <w:lang w:val="fr-CH"/>
        </w:rPr>
        <w:t>sont</w:t>
      </w:r>
      <w:r w:rsidRPr="00EA5E4D">
        <w:rPr>
          <w:rFonts w:ascii="Tahoma" w:hAnsi="Tahoma" w:cs="Tahoma"/>
          <w:sz w:val="20"/>
          <w:lang w:val="fr-CH"/>
        </w:rPr>
        <w:t xml:space="preserve"> strictement </w:t>
      </w:r>
      <w:r w:rsidR="00F9165F" w:rsidRPr="00EA5E4D">
        <w:rPr>
          <w:rFonts w:ascii="Tahoma" w:hAnsi="Tahoma" w:cs="Tahoma"/>
          <w:sz w:val="20"/>
          <w:lang w:val="fr-CH"/>
        </w:rPr>
        <w:t>interdits</w:t>
      </w:r>
      <w:r w:rsidRPr="00EA5E4D">
        <w:rPr>
          <w:rFonts w:ascii="Tahoma" w:hAnsi="Tahoma" w:cs="Tahoma"/>
          <w:sz w:val="20"/>
          <w:lang w:val="fr-CH"/>
        </w:rPr>
        <w:t xml:space="preserve"> pour les participants.</w:t>
      </w:r>
    </w:p>
    <w:p w:rsidR="00AC7E36" w:rsidRPr="00EA5E4D" w:rsidRDefault="00AC7E36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</w:p>
    <w:p w:rsidR="00BE0463" w:rsidRPr="00EA5E4D" w:rsidRDefault="00BE0463" w:rsidP="00CA098A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0"/>
          <w:lang w:val="fr-CH"/>
        </w:rPr>
      </w:pPr>
      <w:r w:rsidRPr="00EA5E4D">
        <w:rPr>
          <w:rFonts w:ascii="Tahoma" w:hAnsi="Tahoma" w:cs="Tahoma"/>
          <w:b/>
          <w:sz w:val="20"/>
          <w:lang w:val="fr-CH"/>
        </w:rPr>
        <w:t>REMA</w:t>
      </w:r>
      <w:r w:rsidR="00320FF7" w:rsidRPr="00EA5E4D">
        <w:rPr>
          <w:rFonts w:ascii="Tahoma" w:hAnsi="Tahoma" w:cs="Tahoma"/>
          <w:b/>
          <w:sz w:val="20"/>
          <w:lang w:val="fr-CH"/>
        </w:rPr>
        <w:t>R</w:t>
      </w:r>
      <w:r w:rsidRPr="00EA5E4D">
        <w:rPr>
          <w:rFonts w:ascii="Tahoma" w:hAnsi="Tahoma" w:cs="Tahoma"/>
          <w:b/>
          <w:sz w:val="20"/>
          <w:lang w:val="fr-CH"/>
        </w:rPr>
        <w:t>QUES GENERALES</w:t>
      </w:r>
    </w:p>
    <w:p w:rsidR="00AC7E36" w:rsidRPr="00EA5E4D" w:rsidRDefault="00320FF7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  <w:r w:rsidRPr="00EA5E4D">
        <w:rPr>
          <w:rFonts w:ascii="Tahoma" w:hAnsi="Tahoma" w:cs="Tahoma"/>
          <w:sz w:val="20"/>
          <w:lang w:val="fr-CH"/>
        </w:rPr>
        <w:t>Les participants aux camps du CVE s’engagent à respecter les directives et la discipline imposée par les responsables du camp. La réussite du camp ne sera atteinte que si chacun y apport un esprit d’équipe, de bonne volonté et de discipline personnelle. Durant le camp, un partic</w:t>
      </w:r>
      <w:r w:rsidR="009961F0" w:rsidRPr="00EA5E4D">
        <w:rPr>
          <w:rFonts w:ascii="Tahoma" w:hAnsi="Tahoma" w:cs="Tahoma"/>
          <w:sz w:val="20"/>
          <w:lang w:val="fr-CH"/>
        </w:rPr>
        <w:t>i</w:t>
      </w:r>
      <w:r w:rsidRPr="00EA5E4D">
        <w:rPr>
          <w:rFonts w:ascii="Tahoma" w:hAnsi="Tahoma" w:cs="Tahoma"/>
          <w:sz w:val="20"/>
          <w:lang w:val="fr-CH"/>
        </w:rPr>
        <w:t>pant qui perturberait la bonne marche de l’organisation soit par son attitude, soit par sa désobéi</w:t>
      </w:r>
      <w:r w:rsidR="009961F0" w:rsidRPr="00EA5E4D">
        <w:rPr>
          <w:rFonts w:ascii="Tahoma" w:hAnsi="Tahoma" w:cs="Tahoma"/>
          <w:sz w:val="20"/>
          <w:lang w:val="fr-CH"/>
        </w:rPr>
        <w:t>ssance gr</w:t>
      </w:r>
      <w:r w:rsidRPr="00EA5E4D">
        <w:rPr>
          <w:rFonts w:ascii="Tahoma" w:hAnsi="Tahoma" w:cs="Tahoma"/>
          <w:sz w:val="20"/>
          <w:lang w:val="fr-CH"/>
        </w:rPr>
        <w:t xml:space="preserve">ave aux directives des </w:t>
      </w:r>
      <w:r w:rsidR="009961F0" w:rsidRPr="00EA5E4D">
        <w:rPr>
          <w:rFonts w:ascii="Tahoma" w:hAnsi="Tahoma" w:cs="Tahoma"/>
          <w:sz w:val="20"/>
          <w:lang w:val="fr-CH"/>
        </w:rPr>
        <w:t>e</w:t>
      </w:r>
      <w:r w:rsidRPr="00EA5E4D">
        <w:rPr>
          <w:rFonts w:ascii="Tahoma" w:hAnsi="Tahoma" w:cs="Tahoma"/>
          <w:sz w:val="20"/>
          <w:lang w:val="fr-CH"/>
        </w:rPr>
        <w:t>ncadrants, sera</w:t>
      </w:r>
      <w:r w:rsidR="00821EF8" w:rsidRPr="00EA5E4D">
        <w:rPr>
          <w:rFonts w:ascii="Tahoma" w:hAnsi="Tahoma" w:cs="Tahoma"/>
          <w:sz w:val="20"/>
          <w:lang w:val="fr-CH"/>
        </w:rPr>
        <w:t>it aussitôt renvoyé à la maison</w:t>
      </w:r>
      <w:r w:rsidRPr="00EA5E4D">
        <w:rPr>
          <w:rFonts w:ascii="Tahoma" w:hAnsi="Tahoma" w:cs="Tahoma"/>
          <w:sz w:val="20"/>
          <w:lang w:val="fr-CH"/>
        </w:rPr>
        <w:t xml:space="preserve"> aux</w:t>
      </w:r>
      <w:r w:rsidR="009961F0" w:rsidRPr="00EA5E4D">
        <w:rPr>
          <w:rFonts w:ascii="Tahoma" w:hAnsi="Tahoma" w:cs="Tahoma"/>
          <w:sz w:val="20"/>
          <w:lang w:val="fr-CH"/>
        </w:rPr>
        <w:t xml:space="preserve"> frais des parents et sous leur responsabilité.</w:t>
      </w:r>
    </w:p>
    <w:p w:rsidR="00821EF8" w:rsidRPr="00EA5E4D" w:rsidRDefault="00821EF8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</w:p>
    <w:p w:rsidR="00AC7E36" w:rsidRPr="00EA5E4D" w:rsidRDefault="009961F0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  <w:r w:rsidRPr="00EA5E4D">
        <w:rPr>
          <w:rFonts w:ascii="Tahoma" w:hAnsi="Tahoma" w:cs="Tahoma"/>
          <w:sz w:val="20"/>
          <w:lang w:val="fr-CH"/>
        </w:rPr>
        <w:t>Dans cette éventualité, nous vous prions de bien vouloir renvoyer le bulletin réponse ci-dessous en indiquant quelle personne avertir en cas de renvoi et quelle personne pourra accueillir et héberger le participant renvoyé si les parents sont en vacances.</w:t>
      </w:r>
    </w:p>
    <w:p w:rsidR="00EA5E4D" w:rsidRPr="00EA5E4D" w:rsidRDefault="00EA5E4D" w:rsidP="00CA098A">
      <w:pPr>
        <w:tabs>
          <w:tab w:val="left" w:pos="4820"/>
        </w:tabs>
        <w:jc w:val="both"/>
        <w:rPr>
          <w:rFonts w:ascii="Tahoma" w:hAnsi="Tahoma" w:cs="Tahoma"/>
          <w:sz w:val="20"/>
          <w:lang w:val="fr-CH"/>
        </w:rPr>
      </w:pPr>
    </w:p>
    <w:p w:rsidR="00BE0463" w:rsidRPr="00CA0E8F" w:rsidRDefault="00BE0463" w:rsidP="00BC767F">
      <w:pPr>
        <w:tabs>
          <w:tab w:val="left" w:pos="4820"/>
        </w:tabs>
        <w:jc w:val="both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…………</w:t>
      </w:r>
      <w:r w:rsidR="00D55413" w:rsidRPr="00CA0E8F">
        <w:rPr>
          <w:rFonts w:ascii="Tahoma" w:hAnsi="Tahoma" w:cs="Tahoma"/>
          <w:sz w:val="21"/>
          <w:szCs w:val="21"/>
          <w:lang w:val="fr-CH"/>
        </w:rPr>
        <w:t>………………………………………………</w:t>
      </w:r>
      <w:r w:rsidRPr="00CA0E8F">
        <w:rPr>
          <w:rFonts w:ascii="Tahoma" w:hAnsi="Tahoma" w:cs="Tahoma"/>
          <w:sz w:val="21"/>
          <w:szCs w:val="21"/>
          <w:lang w:val="fr-CH"/>
        </w:rPr>
        <w:t>……</w:t>
      </w:r>
      <w:r w:rsidR="00D55413" w:rsidRPr="00CA0E8F">
        <w:rPr>
          <w:rFonts w:ascii="Tahoma" w:hAnsi="Tahoma" w:cs="Tahoma"/>
          <w:sz w:val="21"/>
          <w:szCs w:val="21"/>
          <w:lang w:val="fr-CH"/>
        </w:rPr>
        <w:t xml:space="preserve">  </w:t>
      </w:r>
      <w:r w:rsidR="00BC767F" w:rsidRPr="00BC767F">
        <w:rPr>
          <w:rFonts w:ascii="Wingdings" w:hAnsi="Wingdings" w:cs="Tahoma"/>
          <w:szCs w:val="24"/>
          <w:lang w:val="fr-CH"/>
        </w:rPr>
        <w:t></w:t>
      </w:r>
      <w:r w:rsidR="00D55413" w:rsidRPr="00CA0E8F">
        <w:rPr>
          <w:rFonts w:ascii="Tahoma" w:hAnsi="Tahoma" w:cs="Tahoma"/>
          <w:sz w:val="21"/>
          <w:szCs w:val="21"/>
          <w:lang w:val="fr-CH"/>
        </w:rPr>
        <w:t xml:space="preserve">  …………………………………………………….…………</w:t>
      </w:r>
    </w:p>
    <w:p w:rsidR="00182C92" w:rsidRPr="00BC767F" w:rsidRDefault="00B23ACD" w:rsidP="00BC767F">
      <w:pPr>
        <w:tabs>
          <w:tab w:val="left" w:pos="4820"/>
          <w:tab w:val="left" w:pos="4962"/>
        </w:tabs>
        <w:spacing w:line="276" w:lineRule="auto"/>
        <w:jc w:val="center"/>
        <w:rPr>
          <w:rFonts w:ascii="Tahoma" w:hAnsi="Tahoma" w:cs="Tahoma"/>
          <w:b/>
          <w:sz w:val="20"/>
          <w:lang w:val="fr-CH"/>
        </w:rPr>
      </w:pPr>
      <w:r w:rsidRPr="00BC767F">
        <w:rPr>
          <w:rFonts w:ascii="Tahoma" w:hAnsi="Tahoma" w:cs="Tahoma"/>
          <w:b/>
          <w:sz w:val="20"/>
          <w:lang w:val="fr-CH"/>
        </w:rPr>
        <w:t>Bulletin à renvoyer au CVE</w:t>
      </w:r>
      <w:r w:rsidR="00182C92" w:rsidRPr="00BC767F">
        <w:rPr>
          <w:rFonts w:ascii="Tahoma" w:hAnsi="Tahoma" w:cs="Tahoma"/>
          <w:b/>
          <w:sz w:val="20"/>
          <w:lang w:val="fr-CH"/>
        </w:rPr>
        <w:t xml:space="preserve"> par poste ou par mail à :</w:t>
      </w:r>
      <w:r w:rsidR="00CA098A" w:rsidRPr="00BC767F">
        <w:rPr>
          <w:rFonts w:ascii="Tahoma" w:hAnsi="Tahoma" w:cs="Tahoma"/>
          <w:b/>
          <w:sz w:val="20"/>
          <w:lang w:val="fr-CH"/>
        </w:rPr>
        <w:t xml:space="preserve"> </w:t>
      </w:r>
      <w:hyperlink r:id="rId6" w:history="1">
        <w:r w:rsidR="00132E92" w:rsidRPr="00072C64">
          <w:rPr>
            <w:rStyle w:val="Lienhypertexte"/>
            <w:rFonts w:ascii="Tahoma" w:hAnsi="Tahoma" w:cs="Tahoma"/>
            <w:b/>
            <w:sz w:val="20"/>
            <w:lang w:val="fr-CH"/>
          </w:rPr>
          <w:t>secretaire@estavayer.ch</w:t>
        </w:r>
      </w:hyperlink>
    </w:p>
    <w:p w:rsidR="00CA098A" w:rsidRPr="00BC767F" w:rsidRDefault="00CA098A" w:rsidP="00E87F2E">
      <w:pPr>
        <w:tabs>
          <w:tab w:val="left" w:pos="4820"/>
          <w:tab w:val="left" w:pos="4962"/>
        </w:tabs>
        <w:spacing w:line="276" w:lineRule="auto"/>
        <w:rPr>
          <w:rFonts w:ascii="Tahoma" w:hAnsi="Tahoma" w:cs="Tahoma"/>
          <w:sz w:val="20"/>
          <w:lang w:val="fr-CH"/>
        </w:rPr>
      </w:pPr>
    </w:p>
    <w:p w:rsidR="00D90E4A" w:rsidRPr="00CA0E8F" w:rsidRDefault="00D90E4A" w:rsidP="00E87F2E">
      <w:pPr>
        <w:tabs>
          <w:tab w:val="left" w:pos="4820"/>
          <w:tab w:val="left" w:pos="4962"/>
        </w:tabs>
        <w:spacing w:line="276" w:lineRule="auto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J</w:t>
      </w:r>
      <w:r w:rsidR="00BE0463" w:rsidRPr="00CA0E8F">
        <w:rPr>
          <w:rFonts w:ascii="Tahoma" w:hAnsi="Tahoma" w:cs="Tahoma"/>
          <w:sz w:val="21"/>
          <w:szCs w:val="21"/>
          <w:lang w:val="fr-CH"/>
        </w:rPr>
        <w:t>e soussigné, atteste avoir reçu la confirmation d’</w:t>
      </w:r>
      <w:r w:rsidR="003B570E" w:rsidRPr="00CA0E8F">
        <w:rPr>
          <w:rFonts w:ascii="Tahoma" w:hAnsi="Tahoma" w:cs="Tahoma"/>
          <w:sz w:val="21"/>
          <w:szCs w:val="21"/>
          <w:lang w:val="fr-CH"/>
        </w:rPr>
        <w:t>inscription (=facture)</w:t>
      </w:r>
      <w:r w:rsidR="00BE0463" w:rsidRPr="00CA0E8F">
        <w:rPr>
          <w:rFonts w:ascii="Tahoma" w:hAnsi="Tahoma" w:cs="Tahoma"/>
          <w:sz w:val="21"/>
          <w:szCs w:val="21"/>
          <w:lang w:val="fr-CH"/>
        </w:rPr>
        <w:t xml:space="preserve"> de mon enfant :</w:t>
      </w:r>
    </w:p>
    <w:p w:rsidR="00BE0463" w:rsidRPr="00CA0E8F" w:rsidRDefault="00BE0463" w:rsidP="00BE0463">
      <w:pPr>
        <w:tabs>
          <w:tab w:val="left" w:pos="1134"/>
          <w:tab w:val="left" w:pos="1985"/>
          <w:tab w:val="left" w:pos="4820"/>
          <w:tab w:val="left" w:pos="4962"/>
        </w:tabs>
        <w:spacing w:line="276" w:lineRule="auto"/>
        <w:rPr>
          <w:rFonts w:ascii="Tahoma" w:hAnsi="Tahoma" w:cs="Tahoma"/>
          <w:sz w:val="21"/>
          <w:szCs w:val="21"/>
          <w:lang w:val="fr-CH"/>
        </w:rPr>
      </w:pPr>
      <w:proofErr w:type="gramStart"/>
      <w:r w:rsidRPr="00CA0E8F">
        <w:rPr>
          <w:rFonts w:ascii="Tahoma" w:hAnsi="Tahoma" w:cs="Tahoma"/>
          <w:sz w:val="21"/>
          <w:szCs w:val="21"/>
          <w:lang w:val="fr-CH"/>
        </w:rPr>
        <w:t>pour</w:t>
      </w:r>
      <w:proofErr w:type="gramEnd"/>
      <w:r w:rsidRPr="00CA0E8F">
        <w:rPr>
          <w:rFonts w:ascii="Tahoma" w:hAnsi="Tahoma" w:cs="Tahoma"/>
          <w:sz w:val="21"/>
          <w:szCs w:val="21"/>
          <w:lang w:val="fr-CH"/>
        </w:rPr>
        <w:t xml:space="preserve"> le camp</w:t>
      </w:r>
      <w:r w:rsidRPr="00CA0E8F">
        <w:rPr>
          <w:rFonts w:ascii="Tahoma" w:hAnsi="Tahoma" w:cs="Tahoma"/>
          <w:sz w:val="21"/>
          <w:szCs w:val="21"/>
          <w:lang w:val="fr-CH"/>
        </w:rPr>
        <w:tab/>
      </w:r>
      <w:r w:rsidR="00320FF7" w:rsidRPr="00CA0E8F">
        <w:rPr>
          <w:rFonts w:ascii="Tahoma" w:hAnsi="Tahoma" w:cs="Tahoma"/>
          <w:b/>
          <w:sz w:val="21"/>
          <w:szCs w:val="21"/>
          <w:lang w:val="fr-CH"/>
        </w:rPr>
        <w:t>d</w:t>
      </w:r>
      <w:r w:rsidR="00B94C81">
        <w:rPr>
          <w:rFonts w:ascii="Tahoma" w:hAnsi="Tahoma" w:cs="Tahoma"/>
          <w:b/>
          <w:sz w:val="21"/>
          <w:szCs w:val="21"/>
          <w:lang w:val="fr-CH"/>
        </w:rPr>
        <w:t>’</w:t>
      </w:r>
      <w:proofErr w:type="spellStart"/>
      <w:r w:rsidR="00B94C81">
        <w:rPr>
          <w:rFonts w:ascii="Tahoma" w:hAnsi="Tahoma" w:cs="Tahoma"/>
          <w:b/>
          <w:sz w:val="21"/>
          <w:szCs w:val="21"/>
          <w:lang w:val="fr-CH"/>
        </w:rPr>
        <w:t>optimist</w:t>
      </w:r>
      <w:proofErr w:type="spellEnd"/>
    </w:p>
    <w:p w:rsidR="003D71DB" w:rsidRPr="00CA0E8F" w:rsidRDefault="00821EF8" w:rsidP="00E87F2E">
      <w:pPr>
        <w:tabs>
          <w:tab w:val="left" w:pos="4820"/>
          <w:tab w:val="left" w:pos="4962"/>
        </w:tabs>
        <w:spacing w:line="276" w:lineRule="auto"/>
        <w:rPr>
          <w:rFonts w:ascii="Tahoma" w:hAnsi="Tahoma" w:cs="Tahoma"/>
          <w:sz w:val="21"/>
          <w:szCs w:val="21"/>
          <w:lang w:val="fr-CH"/>
        </w:rPr>
      </w:pPr>
      <w:proofErr w:type="gramStart"/>
      <w:r w:rsidRPr="00CA0E8F">
        <w:rPr>
          <w:rFonts w:ascii="Tahoma" w:hAnsi="Tahoma" w:cs="Tahoma"/>
          <w:sz w:val="21"/>
          <w:szCs w:val="21"/>
          <w:lang w:val="fr-CH"/>
        </w:rPr>
        <w:t>et</w:t>
      </w:r>
      <w:proofErr w:type="gramEnd"/>
      <w:r w:rsidRPr="00CA0E8F">
        <w:rPr>
          <w:rFonts w:ascii="Tahoma" w:hAnsi="Tahoma" w:cs="Tahoma"/>
          <w:sz w:val="21"/>
          <w:szCs w:val="21"/>
          <w:lang w:val="fr-CH"/>
        </w:rPr>
        <w:t xml:space="preserve"> avoir pris bonne note d</w:t>
      </w:r>
      <w:bookmarkStart w:id="0" w:name="_GoBack"/>
      <w:bookmarkEnd w:id="0"/>
      <w:r w:rsidRPr="00CA0E8F">
        <w:rPr>
          <w:rFonts w:ascii="Tahoma" w:hAnsi="Tahoma" w:cs="Tahoma"/>
          <w:sz w:val="21"/>
          <w:szCs w:val="21"/>
          <w:lang w:val="fr-CH"/>
        </w:rPr>
        <w:t xml:space="preserve">es directives concernant l’organisation des camps. </w:t>
      </w:r>
    </w:p>
    <w:p w:rsidR="00821EF8" w:rsidRPr="00CA0E8F" w:rsidRDefault="00821EF8" w:rsidP="00424144">
      <w:pPr>
        <w:tabs>
          <w:tab w:val="left" w:pos="4820"/>
          <w:tab w:val="left" w:pos="4962"/>
        </w:tabs>
        <w:spacing w:line="480" w:lineRule="auto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Si mon enfant est renvoyé, je vous prie d’avertir :</w:t>
      </w:r>
    </w:p>
    <w:p w:rsidR="00821EF8" w:rsidRPr="00CA0E8F" w:rsidRDefault="003D71DB" w:rsidP="00424144">
      <w:pPr>
        <w:tabs>
          <w:tab w:val="left" w:pos="1701"/>
          <w:tab w:val="left" w:pos="4820"/>
          <w:tab w:val="left" w:pos="4962"/>
        </w:tabs>
        <w:spacing w:line="480" w:lineRule="auto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M</w:t>
      </w:r>
      <w:r w:rsidR="00821EF8" w:rsidRPr="00CA0E8F">
        <w:rPr>
          <w:rFonts w:ascii="Tahoma" w:hAnsi="Tahoma" w:cs="Tahoma"/>
          <w:sz w:val="21"/>
          <w:szCs w:val="21"/>
          <w:lang w:val="fr-CH"/>
        </w:rPr>
        <w:t>/Mme :</w:t>
      </w:r>
      <w:r w:rsidR="00424144">
        <w:rPr>
          <w:rFonts w:ascii="Tahoma" w:hAnsi="Tahoma" w:cs="Tahoma"/>
          <w:sz w:val="21"/>
          <w:szCs w:val="21"/>
          <w:lang w:val="fr-CH"/>
        </w:rPr>
        <w:tab/>
        <w:t>………………………………………………………………………………………………………………</w:t>
      </w:r>
    </w:p>
    <w:p w:rsidR="00821EF8" w:rsidRPr="00CA0E8F" w:rsidRDefault="00821EF8" w:rsidP="00424144">
      <w:pPr>
        <w:tabs>
          <w:tab w:val="left" w:pos="1701"/>
          <w:tab w:val="left" w:pos="4820"/>
          <w:tab w:val="left" w:pos="4962"/>
        </w:tabs>
        <w:spacing w:line="480" w:lineRule="auto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Adresse</w:t>
      </w:r>
      <w:r w:rsidR="00424144">
        <w:rPr>
          <w:rFonts w:ascii="Tahoma" w:hAnsi="Tahoma" w:cs="Tahoma"/>
          <w:sz w:val="21"/>
          <w:szCs w:val="21"/>
          <w:lang w:val="fr-CH"/>
        </w:rPr>
        <w:t> :</w:t>
      </w:r>
      <w:r w:rsidR="00424144">
        <w:rPr>
          <w:rFonts w:ascii="Tahoma" w:hAnsi="Tahoma" w:cs="Tahoma"/>
          <w:sz w:val="21"/>
          <w:szCs w:val="21"/>
          <w:lang w:val="fr-CH"/>
        </w:rPr>
        <w:tab/>
        <w:t>………………………………………………………………………………………………………………</w:t>
      </w:r>
    </w:p>
    <w:p w:rsidR="00821EF8" w:rsidRPr="00CA0E8F" w:rsidRDefault="00821EF8" w:rsidP="00424144">
      <w:pPr>
        <w:tabs>
          <w:tab w:val="left" w:pos="1701"/>
          <w:tab w:val="left" w:pos="4820"/>
          <w:tab w:val="left" w:pos="4962"/>
        </w:tabs>
        <w:spacing w:line="480" w:lineRule="auto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Téléphone :</w:t>
      </w:r>
      <w:r w:rsidR="00D80B2D">
        <w:rPr>
          <w:rFonts w:ascii="Tahoma" w:hAnsi="Tahoma" w:cs="Tahoma"/>
          <w:sz w:val="21"/>
          <w:szCs w:val="21"/>
          <w:lang w:val="fr-CH"/>
        </w:rPr>
        <w:tab/>
      </w:r>
      <w:r w:rsidR="00424144">
        <w:rPr>
          <w:rFonts w:ascii="Tahoma" w:hAnsi="Tahoma" w:cs="Tahoma"/>
          <w:sz w:val="21"/>
          <w:szCs w:val="21"/>
          <w:lang w:val="fr-CH"/>
        </w:rPr>
        <w:t>………………………………………………………………………………………………………………</w:t>
      </w:r>
    </w:p>
    <w:p w:rsidR="00B15D28" w:rsidRPr="00CA0E8F" w:rsidRDefault="00821EF8" w:rsidP="00CA0E8F">
      <w:pPr>
        <w:tabs>
          <w:tab w:val="left" w:pos="6237"/>
          <w:tab w:val="left" w:pos="6663"/>
          <w:tab w:val="left" w:pos="7371"/>
          <w:tab w:val="left" w:pos="7797"/>
          <w:tab w:val="left" w:pos="8505"/>
        </w:tabs>
        <w:jc w:val="both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Cette personne viendra chercher le participant au chalet du CVE ou la gare et en prendra l</w:t>
      </w:r>
      <w:r w:rsidR="00692880">
        <w:rPr>
          <w:rFonts w:ascii="Tahoma" w:hAnsi="Tahoma" w:cs="Tahoma"/>
          <w:sz w:val="21"/>
          <w:szCs w:val="21"/>
          <w:lang w:val="fr-CH"/>
        </w:rPr>
        <w:t>a</w:t>
      </w:r>
      <w:r w:rsidRPr="00CA0E8F">
        <w:rPr>
          <w:rFonts w:ascii="Tahoma" w:hAnsi="Tahoma" w:cs="Tahoma"/>
          <w:sz w:val="21"/>
          <w:szCs w:val="21"/>
          <w:lang w:val="fr-CH"/>
        </w:rPr>
        <w:t xml:space="preserve"> responsabilité. À payer le prix du voyage de retour et dégage le CVE de toute responsabilité lors du voyage.</w:t>
      </w:r>
    </w:p>
    <w:p w:rsidR="00D90E4A" w:rsidRPr="00CA0E8F" w:rsidRDefault="00D90E4A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</w:p>
    <w:p w:rsidR="00CA098A" w:rsidRPr="00CA0E8F" w:rsidRDefault="000B169B" w:rsidP="00CA098A">
      <w:pPr>
        <w:tabs>
          <w:tab w:val="left" w:pos="3969"/>
          <w:tab w:val="left" w:pos="4820"/>
        </w:tabs>
        <w:spacing w:line="276" w:lineRule="auto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 xml:space="preserve">Lieu et date : </w:t>
      </w:r>
      <w:r w:rsidR="00D80B2D">
        <w:rPr>
          <w:rFonts w:ascii="Tahoma" w:hAnsi="Tahoma" w:cs="Tahoma"/>
          <w:sz w:val="21"/>
          <w:szCs w:val="21"/>
          <w:lang w:val="fr-CH"/>
        </w:rPr>
        <w:tab/>
      </w:r>
      <w:r w:rsidR="00CA098A" w:rsidRPr="00CA0E8F">
        <w:rPr>
          <w:rFonts w:ascii="Tahoma" w:hAnsi="Tahoma" w:cs="Tahoma"/>
          <w:sz w:val="21"/>
          <w:szCs w:val="21"/>
          <w:lang w:val="fr-CH"/>
        </w:rPr>
        <w:t>…………………………………………………..</w:t>
      </w:r>
    </w:p>
    <w:p w:rsidR="00D90E4A" w:rsidRDefault="00D90E4A" w:rsidP="00E87F2E">
      <w:pPr>
        <w:tabs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</w:p>
    <w:p w:rsidR="009431D8" w:rsidRPr="00CA0E8F" w:rsidRDefault="009431D8" w:rsidP="00E87F2E">
      <w:pPr>
        <w:tabs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</w:p>
    <w:p w:rsidR="00D90E4A" w:rsidRDefault="003D71DB" w:rsidP="003B570E">
      <w:pPr>
        <w:tabs>
          <w:tab w:val="left" w:pos="3969"/>
          <w:tab w:val="left" w:pos="4820"/>
        </w:tabs>
        <w:spacing w:line="276" w:lineRule="auto"/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>Signature du représentant légal</w:t>
      </w:r>
      <w:r w:rsidR="00D90E4A" w:rsidRPr="00CA0E8F">
        <w:rPr>
          <w:rFonts w:ascii="Tahoma" w:hAnsi="Tahoma" w:cs="Tahoma"/>
          <w:sz w:val="21"/>
          <w:szCs w:val="21"/>
          <w:lang w:val="fr-CH"/>
        </w:rPr>
        <w:t xml:space="preserve">: </w:t>
      </w:r>
      <w:r w:rsidRPr="00CA0E8F">
        <w:rPr>
          <w:rFonts w:ascii="Tahoma" w:hAnsi="Tahoma" w:cs="Tahoma"/>
          <w:sz w:val="21"/>
          <w:szCs w:val="21"/>
          <w:lang w:val="fr-CH"/>
        </w:rPr>
        <w:tab/>
      </w:r>
      <w:r w:rsidR="00D90E4A" w:rsidRPr="00CA0E8F">
        <w:rPr>
          <w:rFonts w:ascii="Tahoma" w:hAnsi="Tahoma" w:cs="Tahoma"/>
          <w:sz w:val="21"/>
          <w:szCs w:val="21"/>
          <w:lang w:val="fr-CH"/>
        </w:rPr>
        <w:t>……………………………………………………..</w:t>
      </w:r>
    </w:p>
    <w:p w:rsidR="00866111" w:rsidRPr="00CA0E8F" w:rsidRDefault="00866111" w:rsidP="003B570E">
      <w:pPr>
        <w:tabs>
          <w:tab w:val="left" w:pos="3969"/>
          <w:tab w:val="left" w:pos="4820"/>
        </w:tabs>
        <w:spacing w:line="276" w:lineRule="auto"/>
        <w:rPr>
          <w:rFonts w:ascii="Tahoma" w:hAnsi="Tahoma" w:cs="Tahoma"/>
          <w:sz w:val="21"/>
          <w:szCs w:val="21"/>
          <w:lang w:val="fr-CH"/>
        </w:rPr>
      </w:pPr>
    </w:p>
    <w:p w:rsidR="00A93D09" w:rsidRPr="00CA0E8F" w:rsidRDefault="00A93D09" w:rsidP="003D71DB">
      <w:pPr>
        <w:tabs>
          <w:tab w:val="left" w:pos="3969"/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</w:p>
    <w:p w:rsidR="003D71DB" w:rsidRDefault="003D71DB" w:rsidP="003D71DB">
      <w:pPr>
        <w:tabs>
          <w:tab w:val="left" w:pos="3969"/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  <w:r w:rsidRPr="00CA0E8F">
        <w:rPr>
          <w:rFonts w:ascii="Tahoma" w:hAnsi="Tahoma" w:cs="Tahoma"/>
          <w:sz w:val="21"/>
          <w:szCs w:val="21"/>
          <w:lang w:val="fr-CH"/>
        </w:rPr>
        <w:t xml:space="preserve">Signature du participant: </w:t>
      </w:r>
      <w:r w:rsidRPr="00CA0E8F">
        <w:rPr>
          <w:rFonts w:ascii="Tahoma" w:hAnsi="Tahoma" w:cs="Tahoma"/>
          <w:sz w:val="21"/>
          <w:szCs w:val="21"/>
          <w:lang w:val="fr-CH"/>
        </w:rPr>
        <w:tab/>
        <w:t>……………………………………………………..</w:t>
      </w:r>
    </w:p>
    <w:sectPr w:rsidR="003D71DB" w:rsidSect="003D7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55" w:rsidRDefault="00387855" w:rsidP="008D52F8">
      <w:r>
        <w:separator/>
      </w:r>
    </w:p>
  </w:endnote>
  <w:endnote w:type="continuationSeparator" w:id="0">
    <w:p w:rsidR="00387855" w:rsidRDefault="00387855" w:rsidP="008D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2A" w:rsidRPr="008D52F8" w:rsidRDefault="00496D2A" w:rsidP="008D52F8">
    <w:pPr>
      <w:pStyle w:val="Pieddepage"/>
      <w:jc w:val="center"/>
    </w:pPr>
    <w:r w:rsidRPr="008D52F8">
      <w:rPr>
        <w:rFonts w:ascii="Tahoma" w:hAnsi="Tahoma" w:cs="Tahoma"/>
        <w:sz w:val="16"/>
        <w:szCs w:val="16"/>
      </w:rPr>
      <w:t>Cercle de la Voile d’Estavayer-le-Lac  -  Case postale 657  –  1470 Estavayer-le-Lac  –  www.cvestavayer.ch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55" w:rsidRDefault="00387855" w:rsidP="008D52F8">
      <w:r>
        <w:separator/>
      </w:r>
    </w:p>
  </w:footnote>
  <w:footnote w:type="continuationSeparator" w:id="0">
    <w:p w:rsidR="00387855" w:rsidRDefault="00387855" w:rsidP="008D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2A" w:rsidRDefault="00406C2D" w:rsidP="00166BD6">
    <w:pPr>
      <w:pStyle w:val="En-tte"/>
      <w:jc w:val="center"/>
      <w:rPr>
        <w:rFonts w:ascii="Tahoma" w:hAnsi="Tahoma" w:cs="Tahoma"/>
        <w:noProof/>
        <w:lang w:val="fr-CH" w:eastAsia="de-CH"/>
      </w:rPr>
    </w:pPr>
    <w:r w:rsidRPr="00406C2D">
      <w:rPr>
        <w:rFonts w:ascii="Tahoma" w:hAnsi="Tahoma" w:cs="Tahoma"/>
        <w:noProof/>
        <w:lang w:val="fr-CH" w:eastAsia="fr-CH"/>
      </w:rPr>
      <w:drawing>
        <wp:inline distT="0" distB="0" distL="0" distR="0">
          <wp:extent cx="981075" cy="561975"/>
          <wp:effectExtent l="0" t="0" r="9525" b="9525"/>
          <wp:docPr id="1" name="Image 1" descr="C:\Users\Cercle de la Voile\Pictur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cle de la Voile\Picture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2A" w:rsidRDefault="00496D2A" w:rsidP="00166BD6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A"/>
    <w:rsid w:val="00034146"/>
    <w:rsid w:val="00063604"/>
    <w:rsid w:val="000A2112"/>
    <w:rsid w:val="000B169B"/>
    <w:rsid w:val="000E1823"/>
    <w:rsid w:val="00132E92"/>
    <w:rsid w:val="00166BD6"/>
    <w:rsid w:val="00176EE4"/>
    <w:rsid w:val="00182C92"/>
    <w:rsid w:val="001A6C92"/>
    <w:rsid w:val="001D4F8E"/>
    <w:rsid w:val="001F7EDC"/>
    <w:rsid w:val="002375C1"/>
    <w:rsid w:val="0027453A"/>
    <w:rsid w:val="002C7EE4"/>
    <w:rsid w:val="00320FF7"/>
    <w:rsid w:val="00387855"/>
    <w:rsid w:val="003909AE"/>
    <w:rsid w:val="003B570E"/>
    <w:rsid w:val="003D576E"/>
    <w:rsid w:val="003D71DB"/>
    <w:rsid w:val="003E3F00"/>
    <w:rsid w:val="00406C2D"/>
    <w:rsid w:val="00423618"/>
    <w:rsid w:val="00424144"/>
    <w:rsid w:val="00440F73"/>
    <w:rsid w:val="004918EB"/>
    <w:rsid w:val="004959B3"/>
    <w:rsid w:val="00496D2A"/>
    <w:rsid w:val="004D08AC"/>
    <w:rsid w:val="005777DC"/>
    <w:rsid w:val="00596F22"/>
    <w:rsid w:val="005F7658"/>
    <w:rsid w:val="0061254F"/>
    <w:rsid w:val="006434D6"/>
    <w:rsid w:val="0064618D"/>
    <w:rsid w:val="00692880"/>
    <w:rsid w:val="006E43D5"/>
    <w:rsid w:val="006F2251"/>
    <w:rsid w:val="007401A1"/>
    <w:rsid w:val="00761FB1"/>
    <w:rsid w:val="007670DE"/>
    <w:rsid w:val="007E3E85"/>
    <w:rsid w:val="00821EF8"/>
    <w:rsid w:val="00866111"/>
    <w:rsid w:val="00867F71"/>
    <w:rsid w:val="008A02C5"/>
    <w:rsid w:val="008D52F8"/>
    <w:rsid w:val="008E4D86"/>
    <w:rsid w:val="009431D8"/>
    <w:rsid w:val="00950521"/>
    <w:rsid w:val="00972AF5"/>
    <w:rsid w:val="009961F0"/>
    <w:rsid w:val="009A0F5C"/>
    <w:rsid w:val="009E1166"/>
    <w:rsid w:val="009E5A8F"/>
    <w:rsid w:val="00A105F8"/>
    <w:rsid w:val="00A66934"/>
    <w:rsid w:val="00A93D09"/>
    <w:rsid w:val="00AA2237"/>
    <w:rsid w:val="00AC3E75"/>
    <w:rsid w:val="00AC7E36"/>
    <w:rsid w:val="00AE55A9"/>
    <w:rsid w:val="00B15D28"/>
    <w:rsid w:val="00B23ACD"/>
    <w:rsid w:val="00B30106"/>
    <w:rsid w:val="00B63B38"/>
    <w:rsid w:val="00B94C81"/>
    <w:rsid w:val="00BC767F"/>
    <w:rsid w:val="00BE0463"/>
    <w:rsid w:val="00BE543E"/>
    <w:rsid w:val="00C30649"/>
    <w:rsid w:val="00C52F38"/>
    <w:rsid w:val="00CA098A"/>
    <w:rsid w:val="00CA0E8F"/>
    <w:rsid w:val="00D02560"/>
    <w:rsid w:val="00D502ED"/>
    <w:rsid w:val="00D55413"/>
    <w:rsid w:val="00D57B66"/>
    <w:rsid w:val="00D80B2D"/>
    <w:rsid w:val="00D90E4A"/>
    <w:rsid w:val="00D93764"/>
    <w:rsid w:val="00D97199"/>
    <w:rsid w:val="00DA5163"/>
    <w:rsid w:val="00DD56F9"/>
    <w:rsid w:val="00E149CA"/>
    <w:rsid w:val="00E20D89"/>
    <w:rsid w:val="00E3550F"/>
    <w:rsid w:val="00E843AB"/>
    <w:rsid w:val="00E84F22"/>
    <w:rsid w:val="00E87F2E"/>
    <w:rsid w:val="00E958E3"/>
    <w:rsid w:val="00EA5E4D"/>
    <w:rsid w:val="00F03253"/>
    <w:rsid w:val="00F14F5A"/>
    <w:rsid w:val="00F9165F"/>
    <w:rsid w:val="00FB032B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86192B-8E3E-4BE1-9DAE-4B30902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4A"/>
    <w:rPr>
      <w:rFonts w:ascii="Arial" w:eastAsia="Times New Roman" w:hAnsi="Arial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90E4A"/>
    <w:pPr>
      <w:jc w:val="center"/>
    </w:pPr>
    <w:rPr>
      <w:b/>
      <w:sz w:val="32"/>
    </w:rPr>
  </w:style>
  <w:style w:type="character" w:customStyle="1" w:styleId="TitreCar">
    <w:name w:val="Titre Car"/>
    <w:link w:val="Titre"/>
    <w:rsid w:val="00D90E4A"/>
    <w:rPr>
      <w:rFonts w:ascii="Arial" w:eastAsia="Times New Roman" w:hAnsi="Arial" w:cs="Times New Roman"/>
      <w:b/>
      <w:sz w:val="32"/>
      <w:szCs w:val="20"/>
      <w:lang w:val="fr-FR" w:eastAsia="fr-FR"/>
    </w:rPr>
  </w:style>
  <w:style w:type="character" w:styleId="Textedelespacerserv">
    <w:name w:val="Placeholder Text"/>
    <w:uiPriority w:val="99"/>
    <w:semiHidden/>
    <w:rsid w:val="00D90E4A"/>
    <w:rPr>
      <w:color w:val="808080"/>
    </w:rPr>
  </w:style>
  <w:style w:type="character" w:styleId="Lienhypertexte">
    <w:name w:val="Hyperlink"/>
    <w:rsid w:val="00D90E4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0E4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D5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D52F8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D5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D52F8"/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ire@estavayer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2351</CharactersWithSpaces>
  <SharedDoc>false</SharedDoc>
  <HLinks>
    <vt:vector size="12" baseType="variant"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mailto:camps@cvestavayer.ch</vt:lpwstr>
      </vt:variant>
      <vt:variant>
        <vt:lpwstr/>
      </vt:variant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/search=combinaison&amp;searchLoc=0&amp;resultOrder=basic&amp;multiwordShowSingle=on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Cercle de la voile</dc:creator>
  <cp:lastModifiedBy>Utilisateur</cp:lastModifiedBy>
  <cp:revision>29</cp:revision>
  <cp:lastPrinted>2016-11-02T09:01:00Z</cp:lastPrinted>
  <dcterms:created xsi:type="dcterms:W3CDTF">2016-03-12T17:23:00Z</dcterms:created>
  <dcterms:modified xsi:type="dcterms:W3CDTF">2017-09-18T13:53:00Z</dcterms:modified>
</cp:coreProperties>
</file>